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ED" w:rsidRDefault="00FB59ED" w:rsidP="00FB59ED">
      <w:pPr>
        <w:textAlignment w:val="baseline"/>
        <w:rPr>
          <w:rFonts w:ascii="Open Sans" w:hAnsi="Open Sans"/>
          <w:color w:val="28335D"/>
          <w:sz w:val="21"/>
          <w:szCs w:val="21"/>
        </w:rPr>
      </w:pPr>
      <w:r>
        <w:rPr>
          <w:rFonts w:ascii="Open Sans" w:hAnsi="Open Sans"/>
          <w:color w:val="28335D"/>
          <w:sz w:val="21"/>
          <w:szCs w:val="21"/>
        </w:rPr>
        <w:t>Gabriel Cartuccia</w:t>
      </w:r>
    </w:p>
    <w:p w:rsidR="00FB59ED" w:rsidRDefault="00FB59ED" w:rsidP="00FB59ED">
      <w:pPr>
        <w:textAlignment w:val="baseline"/>
        <w:rPr>
          <w:rFonts w:ascii="Open Sans" w:hAnsi="Open Sans"/>
          <w:color w:val="EB598E"/>
          <w:sz w:val="17"/>
          <w:szCs w:val="17"/>
        </w:rPr>
      </w:pPr>
      <w:r>
        <w:rPr>
          <w:rFonts w:ascii="Open Sans" w:hAnsi="Open Sans"/>
          <w:color w:val="EB598E"/>
          <w:sz w:val="17"/>
          <w:szCs w:val="17"/>
        </w:rPr>
        <w:t xml:space="preserve">CEO &amp; Software </w:t>
      </w:r>
      <w:proofErr w:type="spellStart"/>
      <w:r>
        <w:rPr>
          <w:rFonts w:ascii="Open Sans" w:hAnsi="Open Sans"/>
          <w:color w:val="EB598E"/>
          <w:sz w:val="17"/>
          <w:szCs w:val="17"/>
        </w:rPr>
        <w:t>Engineer</w:t>
      </w:r>
      <w:proofErr w:type="spellEnd"/>
    </w:p>
    <w:p w:rsidR="00FB59ED" w:rsidRDefault="00FB59ED" w:rsidP="00FB59ED">
      <w:pPr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 </w:t>
      </w:r>
    </w:p>
    <w:p w:rsidR="00FB59ED" w:rsidRDefault="00FB59ED" w:rsidP="00FB59ED">
      <w:pPr>
        <w:textAlignment w:val="center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>
            <wp:extent cx="2979420" cy="779042"/>
            <wp:effectExtent l="0" t="0" r="0" b="2540"/>
            <wp:docPr id="2" name="Imagen 2" descr="logo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61" cy="7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ED" w:rsidRDefault="00FB59ED" w:rsidP="00FB59ED">
      <w:pPr>
        <w:textAlignment w:val="baseline"/>
        <w:rPr>
          <w:rFonts w:ascii="Open Sans" w:hAnsi="Open Sans"/>
          <w:color w:val="28335D"/>
          <w:sz w:val="17"/>
          <w:szCs w:val="17"/>
        </w:rPr>
      </w:pPr>
      <w:r>
        <w:rPr>
          <w:rFonts w:ascii="Open Sans" w:hAnsi="Open Sans"/>
          <w:color w:val="9DA6CA"/>
          <w:sz w:val="18"/>
          <w:szCs w:val="18"/>
          <w:bdr w:val="none" w:sz="0" w:space="0" w:color="auto" w:frame="1"/>
        </w:rPr>
        <w:t>Skype: </w:t>
      </w:r>
      <w:proofErr w:type="spellStart"/>
      <w:r>
        <w:rPr>
          <w:rFonts w:ascii="Open Sans" w:hAnsi="Open Sans"/>
          <w:color w:val="28335D"/>
          <w:sz w:val="17"/>
          <w:szCs w:val="17"/>
        </w:rPr>
        <w:t>gacpro</w:t>
      </w:r>
      <w:proofErr w:type="spellEnd"/>
    </w:p>
    <w:p w:rsidR="00FB59ED" w:rsidRDefault="00FB59ED" w:rsidP="00FB59ED">
      <w:r w:rsidRPr="00FB59ED">
        <w:t xml:space="preserve">Gabriel Cartuccia </w:t>
      </w:r>
      <w:hyperlink r:id="rId7" w:history="1">
        <w:r w:rsidRPr="005C71A6">
          <w:rPr>
            <w:rStyle w:val="Hipervnculo"/>
          </w:rPr>
          <w:t>gabriel@coorva.com</w:t>
        </w:r>
      </w:hyperlink>
    </w:p>
    <w:p w:rsidR="00FB59ED" w:rsidRDefault="00FB59ED" w:rsidP="00FB59ED">
      <w:bookmarkStart w:id="0" w:name="_GoBack"/>
      <w:bookmarkEnd w:id="0"/>
    </w:p>
    <w:p w:rsidR="00115878" w:rsidRDefault="00115878"/>
    <w:sectPr w:rsidR="00115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32406"/>
    <w:multiLevelType w:val="multilevel"/>
    <w:tmpl w:val="4DA6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D"/>
    <w:rsid w:val="00115878"/>
    <w:rsid w:val="00F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B60CB9-DC4F-43DF-AADC-14ED8FDF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ED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@coor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ailtrack.io/trace/link/60fac6d1218cddb4ebf16833f6d6b318f64f3976?url=https%3A%2F%2Fwww.coorva.com%2F&amp;userId=2425710&amp;signature=d4e99e21dc4a55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Custom IT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CustomITDELL</dc:creator>
  <cp:keywords/>
  <dc:description/>
  <cp:lastModifiedBy>CustomITDELL</cp:lastModifiedBy>
  <cp:revision>1</cp:revision>
  <dcterms:created xsi:type="dcterms:W3CDTF">2020-02-13T20:14:00Z</dcterms:created>
  <dcterms:modified xsi:type="dcterms:W3CDTF">2020-02-13T20:14:00Z</dcterms:modified>
</cp:coreProperties>
</file>